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97" w:rsidRPr="004D7197" w:rsidRDefault="004D7197" w:rsidP="004D7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97">
        <w:rPr>
          <w:rFonts w:ascii="Times New Roman" w:hAnsi="Times New Roman" w:cs="Times New Roman"/>
          <w:b/>
          <w:sz w:val="28"/>
          <w:szCs w:val="28"/>
        </w:rPr>
        <w:t>ИНФОРМАЦИОННОЕ ПИСЬМО.</w:t>
      </w:r>
    </w:p>
    <w:p w:rsidR="002C1806" w:rsidRPr="004D7197" w:rsidRDefault="004D7197" w:rsidP="004D71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Pr="004D719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7197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proofErr w:type="spellStart"/>
      <w:r w:rsidRPr="004D719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D7197">
        <w:rPr>
          <w:rFonts w:ascii="Times New Roman" w:hAnsi="Times New Roman" w:cs="Times New Roman"/>
          <w:sz w:val="28"/>
          <w:szCs w:val="28"/>
        </w:rPr>
        <w:t xml:space="preserve"> формирования пенсионных накоплений, введ</w:t>
      </w:r>
      <w:r w:rsidR="005A53FA">
        <w:rPr>
          <w:rFonts w:ascii="Times New Roman" w:hAnsi="Times New Roman" w:cs="Times New Roman"/>
          <w:sz w:val="28"/>
          <w:szCs w:val="28"/>
        </w:rPr>
        <w:t>ё</w:t>
      </w:r>
      <w:r w:rsidRPr="004D7197">
        <w:rPr>
          <w:rFonts w:ascii="Times New Roman" w:hAnsi="Times New Roman" w:cs="Times New Roman"/>
          <w:sz w:val="28"/>
          <w:szCs w:val="28"/>
        </w:rPr>
        <w:t>нн</w:t>
      </w:r>
      <w:r w:rsidR="00BC4699">
        <w:rPr>
          <w:rFonts w:ascii="Times New Roman" w:hAnsi="Times New Roman" w:cs="Times New Roman"/>
          <w:sz w:val="28"/>
          <w:szCs w:val="28"/>
        </w:rPr>
        <w:t>ой</w:t>
      </w:r>
      <w:r w:rsidRPr="004D7197">
        <w:rPr>
          <w:rFonts w:ascii="Times New Roman" w:hAnsi="Times New Roman" w:cs="Times New Roman"/>
          <w:sz w:val="28"/>
          <w:szCs w:val="28"/>
        </w:rPr>
        <w:t xml:space="preserve"> Федеральным законом от 30.04.2008 № 56-ФЗ «О дополнительных страховых взносах на накопительную пенсию и государственной поддержке формирования пенсионных накоплений»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3FA" w:rsidRDefault="005A53FA" w:rsidP="005A5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государственного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формирования пенсионных накоплений </w:t>
      </w:r>
      <w:r w:rsidR="001E1218">
        <w:rPr>
          <w:rFonts w:ascii="Times New Roman" w:hAnsi="Times New Roman" w:cs="Times New Roman"/>
          <w:sz w:val="28"/>
          <w:szCs w:val="28"/>
        </w:rPr>
        <w:t xml:space="preserve">(далее Программа)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действует только для тех граждан, которые </w:t>
      </w:r>
      <w:r w:rsidR="001E1218">
        <w:rPr>
          <w:rFonts w:ascii="Times New Roman" w:hAnsi="Times New Roman" w:cs="Times New Roman"/>
          <w:sz w:val="28"/>
          <w:szCs w:val="28"/>
        </w:rPr>
        <w:t>подали заявления о вступлении в Программу</w:t>
      </w:r>
      <w:r>
        <w:rPr>
          <w:rFonts w:ascii="Times New Roman" w:hAnsi="Times New Roman" w:cs="Times New Roman"/>
          <w:sz w:val="28"/>
          <w:szCs w:val="28"/>
        </w:rPr>
        <w:t xml:space="preserve"> до 1 января 2015 года и уплатили дополнительные страховые взносы на накопительную пенсию не позднее 31 января 2015 года.</w:t>
      </w:r>
    </w:p>
    <w:p w:rsidR="004D7197" w:rsidRPr="004D7197" w:rsidRDefault="004D7197" w:rsidP="005A5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197">
        <w:rPr>
          <w:rFonts w:ascii="Times New Roman" w:hAnsi="Times New Roman" w:cs="Times New Roman"/>
          <w:sz w:val="28"/>
          <w:szCs w:val="28"/>
        </w:rPr>
        <w:t xml:space="preserve">Взносы на </w:t>
      </w:r>
      <w:proofErr w:type="spellStart"/>
      <w:r w:rsidRPr="004D719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D7197">
        <w:rPr>
          <w:rFonts w:ascii="Times New Roman" w:hAnsi="Times New Roman" w:cs="Times New Roman"/>
          <w:sz w:val="28"/>
          <w:szCs w:val="28"/>
        </w:rPr>
        <w:t xml:space="preserve"> формирования пенсионных накоплений в рамках Программы будут перечисляться государством в течение десяти лет, начиная с года, следующего за годом уплаты застрахованным лицом </w:t>
      </w:r>
      <w:r w:rsidR="00F817A0">
        <w:rPr>
          <w:rFonts w:ascii="Times New Roman" w:hAnsi="Times New Roman" w:cs="Times New Roman"/>
          <w:sz w:val="28"/>
          <w:szCs w:val="28"/>
        </w:rPr>
        <w:t>дополнительных страховых взносов</w:t>
      </w:r>
      <w:r w:rsidRPr="004D7197">
        <w:rPr>
          <w:rFonts w:ascii="Times New Roman" w:hAnsi="Times New Roman" w:cs="Times New Roman"/>
          <w:sz w:val="28"/>
          <w:szCs w:val="28"/>
        </w:rPr>
        <w:t>.</w:t>
      </w:r>
    </w:p>
    <w:p w:rsidR="004D7197" w:rsidRDefault="004D7197" w:rsidP="005A5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197">
        <w:rPr>
          <w:rFonts w:ascii="Times New Roman" w:hAnsi="Times New Roman" w:cs="Times New Roman"/>
          <w:sz w:val="28"/>
          <w:szCs w:val="28"/>
        </w:rPr>
        <w:t>Например, если гражданин вступил в добровольные правоотношения в 20</w:t>
      </w:r>
      <w:r w:rsidR="00FB595E">
        <w:rPr>
          <w:rFonts w:ascii="Times New Roman" w:hAnsi="Times New Roman" w:cs="Times New Roman"/>
          <w:sz w:val="28"/>
          <w:szCs w:val="28"/>
        </w:rPr>
        <w:t>11</w:t>
      </w:r>
      <w:r w:rsidRPr="004D7197">
        <w:rPr>
          <w:rFonts w:ascii="Times New Roman" w:hAnsi="Times New Roman" w:cs="Times New Roman"/>
          <w:sz w:val="28"/>
          <w:szCs w:val="28"/>
        </w:rPr>
        <w:t xml:space="preserve"> году и с этого же года уплачивает </w:t>
      </w:r>
      <w:r w:rsidR="005A53FA">
        <w:rPr>
          <w:rFonts w:ascii="Times New Roman" w:hAnsi="Times New Roman" w:cs="Times New Roman"/>
          <w:sz w:val="28"/>
          <w:szCs w:val="28"/>
        </w:rPr>
        <w:t>дополнительные страховые взносы</w:t>
      </w:r>
      <w:r w:rsidRPr="004D7197">
        <w:rPr>
          <w:rFonts w:ascii="Times New Roman" w:hAnsi="Times New Roman" w:cs="Times New Roman"/>
          <w:sz w:val="28"/>
          <w:szCs w:val="28"/>
        </w:rPr>
        <w:t xml:space="preserve">, </w:t>
      </w:r>
      <w:r w:rsidR="00FB595E">
        <w:rPr>
          <w:rFonts w:ascii="Times New Roman" w:hAnsi="Times New Roman" w:cs="Times New Roman"/>
          <w:sz w:val="28"/>
          <w:szCs w:val="28"/>
        </w:rPr>
        <w:t xml:space="preserve">в течение 10 лет (до 2020 года), </w:t>
      </w:r>
      <w:r w:rsidRPr="004D7197">
        <w:rPr>
          <w:rFonts w:ascii="Times New Roman" w:hAnsi="Times New Roman" w:cs="Times New Roman"/>
          <w:sz w:val="28"/>
          <w:szCs w:val="28"/>
        </w:rPr>
        <w:t xml:space="preserve">то взносы на </w:t>
      </w:r>
      <w:proofErr w:type="spellStart"/>
      <w:r w:rsidRPr="004D719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D7197">
        <w:rPr>
          <w:rFonts w:ascii="Times New Roman" w:hAnsi="Times New Roman" w:cs="Times New Roman"/>
          <w:sz w:val="28"/>
          <w:szCs w:val="28"/>
        </w:rPr>
        <w:t xml:space="preserve"> в его пользу будут перечисляться, </w:t>
      </w:r>
      <w:r w:rsidR="00FB595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D7197">
        <w:rPr>
          <w:rFonts w:ascii="Times New Roman" w:hAnsi="Times New Roman" w:cs="Times New Roman"/>
          <w:sz w:val="28"/>
          <w:szCs w:val="28"/>
        </w:rPr>
        <w:t>в течение 10 лет до  20</w:t>
      </w:r>
      <w:r w:rsidR="00FB595E">
        <w:rPr>
          <w:rFonts w:ascii="Times New Roman" w:hAnsi="Times New Roman" w:cs="Times New Roman"/>
          <w:sz w:val="28"/>
          <w:szCs w:val="28"/>
        </w:rPr>
        <w:t>21</w:t>
      </w:r>
      <w:r w:rsidRPr="004D719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FB595E">
        <w:rPr>
          <w:rFonts w:ascii="Times New Roman" w:hAnsi="Times New Roman" w:cs="Times New Roman"/>
          <w:sz w:val="28"/>
          <w:szCs w:val="28"/>
        </w:rPr>
        <w:t xml:space="preserve">Обращаем внимание,для получения взносов на </w:t>
      </w:r>
      <w:proofErr w:type="spellStart"/>
      <w:r w:rsidR="00FB595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B595E">
        <w:rPr>
          <w:rFonts w:ascii="Times New Roman" w:hAnsi="Times New Roman" w:cs="Times New Roman"/>
          <w:sz w:val="28"/>
          <w:szCs w:val="28"/>
        </w:rPr>
        <w:t xml:space="preserve"> пенсионных накоплений, </w:t>
      </w:r>
      <w:r w:rsidRPr="004D7197">
        <w:rPr>
          <w:rFonts w:ascii="Times New Roman" w:hAnsi="Times New Roman" w:cs="Times New Roman"/>
          <w:sz w:val="28"/>
          <w:szCs w:val="28"/>
        </w:rPr>
        <w:t>последний платеж должен быть уплачен застрахованным лицом в 20</w:t>
      </w:r>
      <w:r w:rsidR="00FB595E">
        <w:rPr>
          <w:rFonts w:ascii="Times New Roman" w:hAnsi="Times New Roman" w:cs="Times New Roman"/>
          <w:sz w:val="28"/>
          <w:szCs w:val="28"/>
        </w:rPr>
        <w:t>20</w:t>
      </w:r>
      <w:r w:rsidRPr="004D719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E39DC" w:rsidRDefault="00EE39DC" w:rsidP="005A5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10 лет считается с момента первого платежа</w:t>
      </w:r>
      <w:r w:rsidR="000B3710">
        <w:rPr>
          <w:rFonts w:ascii="Times New Roman" w:hAnsi="Times New Roman" w:cs="Times New Roman"/>
          <w:sz w:val="28"/>
          <w:szCs w:val="28"/>
        </w:rPr>
        <w:t>. Например: З</w:t>
      </w:r>
      <w:r>
        <w:rPr>
          <w:rFonts w:ascii="Times New Roman" w:hAnsi="Times New Roman" w:cs="Times New Roman"/>
          <w:sz w:val="28"/>
          <w:szCs w:val="28"/>
        </w:rPr>
        <w:t>астрахованное лицо уплатило дополнительные страховые взносы в 20</w:t>
      </w:r>
      <w:r w:rsidR="00FB595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году, прекратило уплату</w:t>
      </w:r>
      <w:r w:rsidR="000B37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возобновило</w:t>
      </w:r>
      <w:r w:rsidR="000B3710">
        <w:rPr>
          <w:rFonts w:ascii="Times New Roman" w:hAnsi="Times New Roman" w:cs="Times New Roman"/>
          <w:sz w:val="28"/>
          <w:szCs w:val="28"/>
        </w:rPr>
        <w:t xml:space="preserve"> в 2015 году </w:t>
      </w:r>
      <w:proofErr w:type="gramStart"/>
      <w:r w:rsidR="000B3710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приостановку уплаты дополнительных страховых взносов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лет  считается с 20</w:t>
      </w:r>
      <w:r w:rsidR="00FB595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A53FA" w:rsidRDefault="005A53FA" w:rsidP="005A5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Застрахованное лицо вправе и далее уплачивать дополнительные страховые взносы, но</w:t>
      </w:r>
      <w:r w:rsidR="001E1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218">
        <w:rPr>
          <w:rFonts w:ascii="Times New Roman" w:hAnsi="Times New Roman" w:cs="Times New Roman"/>
          <w:sz w:val="28"/>
          <w:szCs w:val="28"/>
        </w:rPr>
        <w:t>государственное</w:t>
      </w:r>
      <w:r w:rsidR="00981E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81ED0">
        <w:rPr>
          <w:rFonts w:ascii="Times New Roman" w:hAnsi="Times New Roman" w:cs="Times New Roman"/>
          <w:sz w:val="28"/>
          <w:szCs w:val="28"/>
        </w:rPr>
        <w:t xml:space="preserve"> в его пользу будет</w:t>
      </w:r>
      <w:r w:rsidR="001E1218">
        <w:rPr>
          <w:rFonts w:ascii="Times New Roman" w:hAnsi="Times New Roman" w:cs="Times New Roman"/>
          <w:sz w:val="28"/>
          <w:szCs w:val="28"/>
        </w:rPr>
        <w:t xml:space="preserve"> прекращено</w:t>
      </w:r>
      <w:r w:rsidR="00981ED0">
        <w:rPr>
          <w:rFonts w:ascii="Times New Roman" w:hAnsi="Times New Roman" w:cs="Times New Roman"/>
          <w:sz w:val="28"/>
          <w:szCs w:val="28"/>
        </w:rPr>
        <w:t>, на уплаченные дополнительные страховые взносы будет исчислен инвестиционный доход.</w:t>
      </w:r>
    </w:p>
    <w:p w:rsidR="00981ED0" w:rsidRDefault="00981ED0" w:rsidP="00981ED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АНИЕ, ЗАСТРАХОВАННЫЕ ЛИЦА САМОСТОЯТЕЛЬНО ФОРМИРУЮТ НАКОПИТЕЛЬНУЮ ЧАСТЬ СВОЕЙ ПЕНСИИ И ДОЛЖНЫ ОТСЛЕЖИВАТЬ ДВИЖЕНИЕ СРЕДСТВ НА СВОЕМ ЛИЦЕВОМ СЧЕТЕ.</w:t>
      </w:r>
    </w:p>
    <w:p w:rsidR="005A53FA" w:rsidRPr="004D7197" w:rsidRDefault="00981ED0" w:rsidP="00981E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ПФР в                районе.</w:t>
      </w:r>
    </w:p>
    <w:sectPr w:rsidR="005A53FA" w:rsidRPr="004D7197" w:rsidSect="005A53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197"/>
    <w:rsid w:val="000069E8"/>
    <w:rsid w:val="000B3710"/>
    <w:rsid w:val="001E1218"/>
    <w:rsid w:val="002C1806"/>
    <w:rsid w:val="004D7197"/>
    <w:rsid w:val="005A53FA"/>
    <w:rsid w:val="00981ED0"/>
    <w:rsid w:val="009A64BD"/>
    <w:rsid w:val="00BC4699"/>
    <w:rsid w:val="00DB562A"/>
    <w:rsid w:val="00EE39DC"/>
    <w:rsid w:val="00F817A0"/>
    <w:rsid w:val="00FB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041014-1004</cp:lastModifiedBy>
  <cp:revision>2</cp:revision>
  <cp:lastPrinted>2020-04-27T10:46:00Z</cp:lastPrinted>
  <dcterms:created xsi:type="dcterms:W3CDTF">2020-04-30T05:23:00Z</dcterms:created>
  <dcterms:modified xsi:type="dcterms:W3CDTF">2020-04-30T05:23:00Z</dcterms:modified>
</cp:coreProperties>
</file>